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ООО «Альфа-Сервис», ИНН 2310000001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г. Краснодар, ул. Красная, д. 50, тел. +7 861 200-00-00, buh@alfa-service.example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Исх. № 315 от 23 октября 2026 г.</w:t>
      </w:r>
    </w:p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 ООО «ЮгТехМонтаж» Кравченко П. Н.</w:t>
      </w:r>
    </w:p>
    <w:p>
      <w:pPr>
        <w:spacing w:after="200" w:before="0"/>
        <w:jc w:val="center"/>
      </w:pPr>
      <w:r>
        <w:rPr>
          <w:b/>
          <w:sz w:val="24"/>
        </w:rPr>
        <w:t>О предоставлении закрывающих документов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Уважаемый(-ая) коллега! Просим в рамках договора поставки № 45 от 01.03.2026 предоставить следующие документы (сведения):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универсальные передаточные документы за август и сентябрь 2026 года;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акт сверки взаимных расчётов за 9 месяцев 2026 года;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сертификаты соответствия на поставленное оборудование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Документы просим передать в течение 5 рабочих дней с даты получения запроса через систему ЭДО «Контур.Диадок» или по электронной почте buh@alfa-service.example с последующей передачей оригиналов.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Заранее благодарим за сотрудничество.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Главный бухгалтер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Письмо-запрос документов и информации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